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9D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8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9DC">
        <w:rPr>
          <w:rFonts w:ascii="Times New Roman" w:hAnsi="Times New Roman" w:cs="Times New Roman"/>
          <w:b/>
          <w:sz w:val="24"/>
          <w:szCs w:val="24"/>
        </w:rPr>
        <w:t>2 класса</w:t>
      </w:r>
    </w:p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8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6694"/>
      </w:tblGrid>
      <w:tr w:rsidR="00887819" w:rsidRPr="00887819" w:rsidTr="00682047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7E59DC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E59D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7E59DC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7E59D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7E59DC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Согласно  учебному плану на изучение предмета «</w:t>
            </w:r>
            <w:r w:rsidR="007E59D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язык»  в  </w:t>
            </w:r>
            <w:r w:rsidR="007E5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классе  выделяется 68 часов  в год,  2 часа  в неделю, 34  учебные недели.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</w:t>
            </w:r>
          </w:p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(ФГОС)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России  17 декабря 2010 г. №1897.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№19644   01 февраля 2011 г.</w:t>
            </w:r>
          </w:p>
          <w:p w:rsidR="007E59DC" w:rsidRPr="00887819" w:rsidRDefault="007E59DC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2.Приказ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№ 253 от 31.03.2014 г </w:t>
            </w:r>
            <w:hyperlink r:id="rId5" w:tgtFrame="_blank" w:history="1">
              <w:r w:rsidRPr="008230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  <w:r w:rsidR="007E59DC">
              <w:t>.</w:t>
            </w:r>
            <w:r w:rsidR="0057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изменениями и дополнениями от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5 июля 2017 г.</w:t>
            </w:r>
          </w:p>
          <w:p w:rsidR="007E59DC" w:rsidRDefault="00887819" w:rsidP="007E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7E59DC" w:rsidRPr="00B44229">
              <w:rPr>
                <w:rFonts w:ascii="Times New Roman" w:hAnsi="Times New Roman"/>
                <w:sz w:val="24"/>
                <w:szCs w:val="24"/>
              </w:rPr>
              <w:t xml:space="preserve">Примерной программы начального общего образования по английскому языку, подготовленной в рамках проекта «разработка, апробация и внедрение Федеральных государственных стандартов общего образования второго поколения» с учётом авторской программы </w:t>
            </w:r>
            <w:r w:rsidR="007E59DC" w:rsidRPr="00B4422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Быкова Н.И., Дули Д., Поспелова М.Д. и др.</w:t>
            </w:r>
            <w:r w:rsidR="007E59DC" w:rsidRPr="00B44229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общеобразовательной школы по учебнику «</w:t>
            </w:r>
            <w:proofErr w:type="spellStart"/>
            <w:r w:rsidR="007E59DC" w:rsidRPr="00B44229">
              <w:rPr>
                <w:rFonts w:ascii="Times New Roman" w:hAnsi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="007E59DC" w:rsidRPr="00B44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7E59DC" w:rsidRPr="00B4422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E59DC" w:rsidRDefault="007E59DC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887819" w:rsidP="004C3482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4.Учебный  план 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– интернат с. Кепервеем»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на 2020-2021 учебный год.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7819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9DC" w:rsidRPr="007E59DC" w:rsidRDefault="007E59DC" w:rsidP="007E5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  <w:r w:rsidRPr="007E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фокусе» ("Spotlight</w:t>
            </w:r>
            <w:r w:rsidR="004C3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E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")</w:t>
            </w:r>
          </w:p>
          <w:p w:rsidR="007E59DC" w:rsidRPr="007E59DC" w:rsidRDefault="007E59DC" w:rsidP="007E5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>Авторы курса: Н.И. Быкова, Д.Дули, М.Д. Поспелова, В.Эванс.</w:t>
            </w:r>
          </w:p>
          <w:p w:rsidR="007E59DC" w:rsidRPr="007E59DC" w:rsidRDefault="007E59DC" w:rsidP="007E5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>11-е издание</w:t>
            </w:r>
          </w:p>
          <w:p w:rsidR="00887819" w:rsidRPr="00887819" w:rsidRDefault="007E59DC" w:rsidP="00C517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7E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Просвещение, 2017 </w:t>
            </w:r>
          </w:p>
        </w:tc>
      </w:tr>
      <w:tr w:rsidR="00887819" w:rsidRPr="00887819" w:rsidTr="007E59DC">
        <w:trPr>
          <w:trHeight w:val="5614"/>
        </w:trPr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lastRenderedPageBreak/>
              <w:t>Цели и задачи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9DC" w:rsidRPr="00B44229" w:rsidRDefault="007E59DC" w:rsidP="007E59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целью </w:t>
            </w:r>
            <w:r w:rsidRPr="00B44229">
              <w:rPr>
                <w:rFonts w:ascii="Times New Roman" w:hAnsi="Times New Roman"/>
                <w:sz w:val="24"/>
                <w:szCs w:val="24"/>
              </w:rPr>
              <w:t xml:space="preserve">обучения английскому языку во 2 классе является развитие школьников средствами предмета. УМК </w:t>
            </w:r>
            <w:proofErr w:type="gramStart"/>
            <w:r w:rsidRPr="00B44229">
              <w:rPr>
                <w:rFonts w:ascii="Times New Roman" w:hAnsi="Times New Roman"/>
                <w:sz w:val="24"/>
                <w:szCs w:val="24"/>
              </w:rPr>
              <w:t>ориентирован</w:t>
            </w:r>
            <w:proofErr w:type="gramEnd"/>
            <w:r w:rsidRPr="00B44229">
              <w:rPr>
                <w:rFonts w:ascii="Times New Roman" w:hAnsi="Times New Roman"/>
                <w:sz w:val="24"/>
                <w:szCs w:val="24"/>
              </w:rPr>
              <w:t xml:space="preserve"> на достижение исходного уровня коммуникативной компетенции – уровня начинающего. </w:t>
            </w:r>
          </w:p>
          <w:p w:rsidR="007E59DC" w:rsidRPr="00B44229" w:rsidRDefault="007E59DC" w:rsidP="007E59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 xml:space="preserve">В процессе изучения английского языка во 2 классе  реализуются следующие </w:t>
            </w:r>
            <w:r w:rsidRPr="00B4422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B442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59DC" w:rsidRPr="00B44229" w:rsidRDefault="007E59DC" w:rsidP="007E59D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научиться читать и писать английские буквы, буквосочетания, слова, предложения;</w:t>
            </w:r>
          </w:p>
          <w:p w:rsidR="007E59DC" w:rsidRPr="00B44229" w:rsidRDefault="007E59DC" w:rsidP="007E59D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овладеть алфавитом;</w:t>
            </w:r>
          </w:p>
          <w:p w:rsidR="007E59DC" w:rsidRPr="00B44229" w:rsidRDefault="007E59DC" w:rsidP="007E59D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229">
              <w:rPr>
                <w:rFonts w:ascii="Times New Roman" w:hAnsi="Times New Roman"/>
                <w:sz w:val="24"/>
                <w:szCs w:val="24"/>
              </w:rPr>
              <w:t>научиться относительно правильно произносить</w:t>
            </w:r>
            <w:proofErr w:type="gramEnd"/>
            <w:r w:rsidRPr="00B44229">
              <w:rPr>
                <w:rFonts w:ascii="Times New Roman" w:hAnsi="Times New Roman"/>
                <w:sz w:val="24"/>
                <w:szCs w:val="24"/>
              </w:rPr>
              <w:t xml:space="preserve"> основные английские  звуки, звукосочетания, а также слова, фразы, соблюдая наиболее важные интонационные  правила;</w:t>
            </w:r>
          </w:p>
          <w:p w:rsidR="007E59DC" w:rsidRPr="00B44229" w:rsidRDefault="007E59DC" w:rsidP="007E59D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овладеть исходным словарным запасом. Его объем – около 200 ЛЕ за первый год обучения;</w:t>
            </w:r>
          </w:p>
          <w:p w:rsidR="007E59DC" w:rsidRPr="00B44229" w:rsidRDefault="007E59DC" w:rsidP="007E59D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B44229">
              <w:rPr>
                <w:rFonts w:ascii="Times New Roman" w:hAnsi="Times New Roman"/>
                <w:sz w:val="24"/>
                <w:szCs w:val="24"/>
              </w:rPr>
              <w:t>грамматически</w:t>
            </w:r>
            <w:proofErr w:type="gramEnd"/>
            <w:r w:rsidRPr="00B44229">
              <w:rPr>
                <w:rFonts w:ascii="Times New Roman" w:hAnsi="Times New Roman"/>
                <w:sz w:val="24"/>
                <w:szCs w:val="24"/>
              </w:rPr>
              <w:t xml:space="preserve"> оформлять речь на элементарном уровне в ходе решения коммуникативных задач, овладевая несколькими основными типами английского простого предложения;</w:t>
            </w:r>
          </w:p>
          <w:p w:rsidR="007E59DC" w:rsidRPr="00B44229" w:rsidRDefault="007E59DC" w:rsidP="007E59D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совершенствовать уже известные и наиболее важные приемы учения – списывание, выписывание, работу с текстом, в том числе чтение по ролям диалогов и др.;</w:t>
            </w:r>
          </w:p>
          <w:p w:rsidR="00887819" w:rsidRPr="007E59DC" w:rsidRDefault="007E59DC" w:rsidP="007E59D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овладеть новыми учебными приемами: элементарным переводом с английского языка на русский слов, предложений, а также умение</w:t>
            </w:r>
            <w:r>
              <w:rPr>
                <w:rFonts w:ascii="Times New Roman" w:hAnsi="Times New Roman"/>
                <w:sz w:val="24"/>
                <w:szCs w:val="24"/>
              </w:rPr>
              <w:t>м использовать языковую догадку.</w:t>
            </w:r>
          </w:p>
        </w:tc>
      </w:tr>
    </w:tbl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30523C" w:rsidRPr="00887819" w:rsidRDefault="0030523C" w:rsidP="00887819">
      <w:pPr>
        <w:rPr>
          <w:sz w:val="24"/>
          <w:szCs w:val="24"/>
        </w:rPr>
      </w:pPr>
    </w:p>
    <w:sectPr w:rsidR="0030523C" w:rsidRPr="00887819" w:rsidSect="0030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963"/>
    <w:multiLevelType w:val="hybridMultilevel"/>
    <w:tmpl w:val="F6A826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D33E4"/>
    <w:multiLevelType w:val="multilevel"/>
    <w:tmpl w:val="CB7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2081"/>
    <w:multiLevelType w:val="hybridMultilevel"/>
    <w:tmpl w:val="4A24D71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34933151"/>
    <w:multiLevelType w:val="hybridMultilevel"/>
    <w:tmpl w:val="5258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13DA2"/>
    <w:multiLevelType w:val="hybridMultilevel"/>
    <w:tmpl w:val="3F32D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D41138"/>
    <w:multiLevelType w:val="hybridMultilevel"/>
    <w:tmpl w:val="A61E629A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6">
    <w:nsid w:val="640027D4"/>
    <w:multiLevelType w:val="hybridMultilevel"/>
    <w:tmpl w:val="316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7819"/>
    <w:rsid w:val="000643B2"/>
    <w:rsid w:val="001C4333"/>
    <w:rsid w:val="002841E9"/>
    <w:rsid w:val="0030523C"/>
    <w:rsid w:val="004C3482"/>
    <w:rsid w:val="0053733F"/>
    <w:rsid w:val="00573844"/>
    <w:rsid w:val="00761D6E"/>
    <w:rsid w:val="007E59DC"/>
    <w:rsid w:val="0082307D"/>
    <w:rsid w:val="00887819"/>
    <w:rsid w:val="008D614D"/>
    <w:rsid w:val="00C51780"/>
    <w:rsid w:val="00D2729C"/>
    <w:rsid w:val="00E1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7819"/>
    <w:rPr>
      <w:color w:val="993333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78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7819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878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7819"/>
    <w:rPr>
      <w:rFonts w:eastAsiaTheme="minorEastAsia"/>
      <w:lang w:eastAsia="ru-RU"/>
    </w:rPr>
  </w:style>
  <w:style w:type="paragraph" w:styleId="a6">
    <w:name w:val="No Spacing"/>
    <w:uiPriority w:val="1"/>
    <w:qFormat/>
    <w:rsid w:val="00887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87819"/>
    <w:pPr>
      <w:ind w:left="720"/>
      <w:contextualSpacing/>
    </w:pPr>
  </w:style>
  <w:style w:type="paragraph" w:customStyle="1" w:styleId="a8">
    <w:name w:val="Содержимое таблицы"/>
    <w:basedOn w:val="a"/>
    <w:rsid w:val="0088781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887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Раиса</cp:lastModifiedBy>
  <cp:revision>12</cp:revision>
  <dcterms:created xsi:type="dcterms:W3CDTF">2021-02-02T02:00:00Z</dcterms:created>
  <dcterms:modified xsi:type="dcterms:W3CDTF">2021-02-04T05:35:00Z</dcterms:modified>
</cp:coreProperties>
</file>